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3C" w:rsidRDefault="00462337" w:rsidP="009B6E3C">
      <w:pPr>
        <w:jc w:val="center"/>
        <w:rPr>
          <w:rFonts w:ascii="Calibri" w:eastAsia="標楷體" w:hAnsi="標楷體" w:cs="Times New Roman"/>
          <w:b/>
          <w:kern w:val="0"/>
          <w:sz w:val="32"/>
          <w:szCs w:val="32"/>
        </w:rPr>
      </w:pPr>
      <w:r>
        <w:rPr>
          <w:rFonts w:ascii="Calibri" w:eastAsia="標楷體" w:hAnsi="標楷體" w:cs="Times New Roman" w:hint="eastAsia"/>
          <w:b/>
          <w:kern w:val="0"/>
          <w:sz w:val="32"/>
          <w:szCs w:val="32"/>
        </w:rPr>
        <w:t>衛生福利部社會及家庭署</w:t>
      </w:r>
      <w:proofErr w:type="gramStart"/>
      <w:r>
        <w:rPr>
          <w:rFonts w:ascii="Calibri" w:eastAsia="標楷體" w:hAnsi="標楷體" w:cs="Times New Roman"/>
          <w:b/>
          <w:kern w:val="0"/>
          <w:sz w:val="32"/>
          <w:szCs w:val="32"/>
        </w:rPr>
        <w:t>10</w:t>
      </w:r>
      <w:r w:rsidR="000C3454">
        <w:rPr>
          <w:rFonts w:ascii="Calibri" w:eastAsia="標楷體" w:hAnsi="標楷體" w:cs="Times New Roman" w:hint="eastAsia"/>
          <w:b/>
          <w:kern w:val="0"/>
          <w:sz w:val="32"/>
          <w:szCs w:val="32"/>
        </w:rPr>
        <w:t>8</w:t>
      </w:r>
      <w:proofErr w:type="gramEnd"/>
      <w:r w:rsidRPr="00462337">
        <w:rPr>
          <w:rFonts w:ascii="Calibri" w:eastAsia="標楷體" w:hAnsi="標楷體" w:cs="Times New Roman" w:hint="eastAsia"/>
          <w:b/>
          <w:kern w:val="0"/>
          <w:sz w:val="32"/>
          <w:szCs w:val="32"/>
        </w:rPr>
        <w:t>年度公益彩券回饋金補助</w:t>
      </w:r>
      <w:r w:rsidR="0000089A">
        <w:rPr>
          <w:rFonts w:ascii="Calibri" w:eastAsia="標楷體" w:hAnsi="標楷體" w:cs="Times New Roman" w:hint="eastAsia"/>
          <w:b/>
          <w:kern w:val="0"/>
          <w:sz w:val="32"/>
          <w:szCs w:val="32"/>
        </w:rPr>
        <w:t>辦理</w:t>
      </w:r>
    </w:p>
    <w:p w:rsidR="009B6E3C" w:rsidRPr="00F93708" w:rsidRDefault="009B6E3C" w:rsidP="009B6E3C">
      <w:pPr>
        <w:jc w:val="center"/>
        <w:rPr>
          <w:rFonts w:ascii="標楷體" w:eastAsia="標楷體" w:hAnsi="標楷體" w:cs="Times New Roman"/>
          <w:b/>
          <w:color w:val="000000" w:themeColor="text1"/>
          <w:sz w:val="32"/>
          <w:szCs w:val="36"/>
        </w:rPr>
      </w:pPr>
      <w:r w:rsidRPr="00F93708">
        <w:rPr>
          <w:rFonts w:ascii="標楷體" w:eastAsia="標楷體" w:hAnsi="標楷體" w:cs="Times New Roman" w:hint="eastAsia"/>
          <w:b/>
          <w:kern w:val="0"/>
          <w:sz w:val="32"/>
          <w:szCs w:val="32"/>
        </w:rPr>
        <w:t>「</w:t>
      </w:r>
      <w:r w:rsidR="00F93708" w:rsidRPr="00F93708">
        <w:rPr>
          <w:rFonts w:ascii="標楷體" w:eastAsia="標楷體" w:hAnsi="標楷體" w:cs="Times New Roman" w:hint="eastAsia"/>
          <w:b/>
          <w:kern w:val="0"/>
          <w:sz w:val="32"/>
          <w:szCs w:val="32"/>
        </w:rPr>
        <w:t>兒童權利公約兒少報告撰擬培力計畫</w:t>
      </w:r>
      <w:proofErr w:type="gramStart"/>
      <w:r w:rsidR="00F93708" w:rsidRPr="00F93708">
        <w:rPr>
          <w:rFonts w:ascii="標楷體" w:eastAsia="標楷體" w:hAnsi="標楷體" w:cs="Times New Roman" w:hint="eastAsia"/>
          <w:b/>
          <w:kern w:val="0"/>
          <w:sz w:val="32"/>
          <w:szCs w:val="32"/>
        </w:rPr>
        <w:t>―特定</w:t>
      </w:r>
      <w:r w:rsidR="00F93708" w:rsidRPr="00F93708">
        <w:rPr>
          <w:rFonts w:ascii="標楷體" w:eastAsia="標楷體" w:hAnsi="標楷體" w:cs="Times New Roman" w:hint="eastAsia"/>
          <w:b/>
          <w:color w:val="000000" w:themeColor="text1"/>
          <w:sz w:val="32"/>
          <w:szCs w:val="36"/>
        </w:rPr>
        <w:t>兒少培</w:t>
      </w:r>
      <w:proofErr w:type="gramEnd"/>
      <w:r w:rsidR="00F93708" w:rsidRPr="00F93708">
        <w:rPr>
          <w:rFonts w:ascii="標楷體" w:eastAsia="標楷體" w:hAnsi="標楷體" w:cs="Times New Roman" w:hint="eastAsia"/>
          <w:b/>
          <w:color w:val="000000" w:themeColor="text1"/>
          <w:sz w:val="32"/>
          <w:szCs w:val="36"/>
        </w:rPr>
        <w:t>力</w:t>
      </w:r>
      <w:r w:rsidRPr="00F93708">
        <w:rPr>
          <w:rFonts w:ascii="標楷體" w:eastAsia="標楷體" w:hAnsi="標楷體" w:cs="Times New Roman" w:hint="eastAsia"/>
          <w:b/>
          <w:color w:val="000000" w:themeColor="text1"/>
          <w:sz w:val="32"/>
          <w:szCs w:val="36"/>
        </w:rPr>
        <w:t>」</w:t>
      </w:r>
    </w:p>
    <w:p w:rsidR="00462337" w:rsidRPr="00F93708" w:rsidRDefault="00462337" w:rsidP="009B6E3C">
      <w:pPr>
        <w:jc w:val="center"/>
        <w:rPr>
          <w:rFonts w:ascii="標楷體" w:eastAsia="標楷體" w:hAnsi="標楷體" w:cs="Times New Roman"/>
          <w:b/>
          <w:color w:val="000000" w:themeColor="text1"/>
          <w:sz w:val="32"/>
          <w:szCs w:val="36"/>
        </w:rPr>
      </w:pPr>
      <w:r w:rsidRPr="00F93708">
        <w:rPr>
          <w:rFonts w:ascii="標楷體" w:eastAsia="標楷體" w:hAnsi="標楷體" w:cs="Times New Roman" w:hint="eastAsia"/>
          <w:b/>
          <w:kern w:val="0"/>
          <w:sz w:val="32"/>
          <w:szCs w:val="32"/>
        </w:rPr>
        <w:t>申請補助計畫書</w:t>
      </w:r>
      <w:r w:rsidR="00720DB9" w:rsidRPr="00F93708">
        <w:rPr>
          <w:rFonts w:ascii="標楷體" w:eastAsia="標楷體" w:hAnsi="標楷體" w:cs="Times New Roman" w:hint="eastAsia"/>
          <w:b/>
          <w:kern w:val="0"/>
          <w:sz w:val="32"/>
          <w:szCs w:val="32"/>
        </w:rPr>
        <w:t>（</w:t>
      </w:r>
      <w:r w:rsidRPr="00F93708">
        <w:rPr>
          <w:rFonts w:ascii="標楷體" w:eastAsia="標楷體" w:hAnsi="標楷體" w:cs="Times New Roman" w:hint="eastAsia"/>
          <w:b/>
          <w:kern w:val="0"/>
          <w:sz w:val="32"/>
          <w:szCs w:val="32"/>
        </w:rPr>
        <w:t>格式</w:t>
      </w:r>
      <w:r w:rsidR="00720DB9" w:rsidRPr="00F93708">
        <w:rPr>
          <w:rFonts w:ascii="標楷體" w:eastAsia="標楷體" w:hAnsi="標楷體" w:cs="Times New Roman" w:hint="eastAsia"/>
          <w:b/>
          <w:kern w:val="0"/>
          <w:sz w:val="32"/>
          <w:szCs w:val="32"/>
        </w:rPr>
        <w:t>）</w:t>
      </w:r>
    </w:p>
    <w:p w:rsidR="00462337" w:rsidRPr="00CE130B" w:rsidRDefault="00462337" w:rsidP="00462337">
      <w:pPr>
        <w:pStyle w:val="a3"/>
        <w:numPr>
          <w:ilvl w:val="0"/>
          <w:numId w:val="1"/>
        </w:numPr>
        <w:ind w:leftChars="0"/>
        <w:rPr>
          <w:rFonts w:ascii="標楷體" w:eastAsia="標楷體" w:hAnsi="標楷體"/>
          <w:sz w:val="28"/>
          <w:szCs w:val="28"/>
        </w:rPr>
      </w:pPr>
      <w:r w:rsidRPr="00CE130B">
        <w:rPr>
          <w:rFonts w:ascii="標楷體" w:eastAsia="標楷體" w:hAnsi="標楷體" w:hint="eastAsia"/>
          <w:sz w:val="28"/>
          <w:szCs w:val="28"/>
        </w:rPr>
        <w:t>目的：</w:t>
      </w:r>
    </w:p>
    <w:p w:rsidR="00462337" w:rsidRPr="00CE130B" w:rsidRDefault="00462337" w:rsidP="00462337">
      <w:pPr>
        <w:pStyle w:val="a3"/>
        <w:numPr>
          <w:ilvl w:val="0"/>
          <w:numId w:val="1"/>
        </w:numPr>
        <w:ind w:leftChars="0"/>
        <w:rPr>
          <w:rFonts w:ascii="標楷體" w:eastAsia="標楷體" w:hAnsi="標楷體"/>
          <w:sz w:val="28"/>
          <w:szCs w:val="28"/>
        </w:rPr>
      </w:pPr>
      <w:r w:rsidRPr="00CE130B">
        <w:rPr>
          <w:rFonts w:ascii="標楷體" w:eastAsia="標楷體" w:hAnsi="標楷體" w:hint="eastAsia"/>
          <w:sz w:val="28"/>
          <w:szCs w:val="28"/>
        </w:rPr>
        <w:t>主辦單位：</w:t>
      </w:r>
    </w:p>
    <w:p w:rsidR="00462337" w:rsidRPr="00CE130B" w:rsidRDefault="00462337" w:rsidP="00462337">
      <w:pPr>
        <w:pStyle w:val="a3"/>
        <w:numPr>
          <w:ilvl w:val="0"/>
          <w:numId w:val="1"/>
        </w:numPr>
        <w:ind w:leftChars="0"/>
        <w:rPr>
          <w:rFonts w:ascii="標楷體" w:eastAsia="標楷體" w:hAnsi="標楷體"/>
          <w:sz w:val="28"/>
          <w:szCs w:val="28"/>
        </w:rPr>
      </w:pPr>
      <w:r w:rsidRPr="00CE130B">
        <w:rPr>
          <w:rFonts w:ascii="標楷體" w:eastAsia="標楷體" w:hAnsi="標楷體" w:hint="eastAsia"/>
          <w:sz w:val="28"/>
          <w:szCs w:val="28"/>
        </w:rPr>
        <w:t>執行內容</w:t>
      </w:r>
    </w:p>
    <w:p w:rsidR="00E651C9" w:rsidRDefault="000C3454" w:rsidP="00932472">
      <w:pPr>
        <w:pStyle w:val="a3"/>
        <w:numPr>
          <w:ilvl w:val="0"/>
          <w:numId w:val="2"/>
        </w:numPr>
        <w:ind w:leftChars="0" w:left="851" w:hanging="567"/>
        <w:rPr>
          <w:rFonts w:ascii="標楷體" w:eastAsia="標楷體" w:hAnsi="標楷體"/>
          <w:sz w:val="28"/>
          <w:szCs w:val="28"/>
        </w:rPr>
      </w:pPr>
      <w:r>
        <w:rPr>
          <w:rFonts w:ascii="標楷體" w:eastAsia="標楷體" w:hAnsi="標楷體" w:hint="eastAsia"/>
          <w:sz w:val="28"/>
          <w:szCs w:val="28"/>
        </w:rPr>
        <w:t>兒少招募方式與來源：（請詳述本計畫兒少招募方式、來源、人數預估等）</w:t>
      </w:r>
    </w:p>
    <w:p w:rsidR="00E651C9" w:rsidRPr="002C630D" w:rsidRDefault="000C3454" w:rsidP="00932472">
      <w:pPr>
        <w:pStyle w:val="a3"/>
        <w:numPr>
          <w:ilvl w:val="0"/>
          <w:numId w:val="2"/>
        </w:numPr>
        <w:ind w:leftChars="0" w:left="851" w:hanging="567"/>
        <w:rPr>
          <w:rFonts w:ascii="標楷體" w:eastAsia="標楷體" w:hAnsi="標楷體"/>
          <w:sz w:val="28"/>
          <w:szCs w:val="28"/>
        </w:rPr>
      </w:pPr>
      <w:proofErr w:type="gramStart"/>
      <w:r>
        <w:rPr>
          <w:rFonts w:ascii="標楷體" w:eastAsia="標楷體" w:hAnsi="標楷體" w:hint="eastAsia"/>
          <w:sz w:val="28"/>
          <w:szCs w:val="28"/>
        </w:rPr>
        <w:t>兒少培力</w:t>
      </w:r>
      <w:proofErr w:type="gramEnd"/>
      <w:r w:rsidR="002C630D">
        <w:rPr>
          <w:rFonts w:ascii="標楷體" w:eastAsia="標楷體" w:hAnsi="標楷體" w:hint="eastAsia"/>
          <w:sz w:val="28"/>
          <w:szCs w:val="28"/>
        </w:rPr>
        <w:t>方案</w:t>
      </w:r>
      <w:r>
        <w:rPr>
          <w:rFonts w:ascii="標楷體" w:eastAsia="標楷體" w:hAnsi="標楷體" w:hint="eastAsia"/>
          <w:sz w:val="28"/>
          <w:szCs w:val="28"/>
        </w:rPr>
        <w:t>：(預計</w:t>
      </w:r>
      <w:proofErr w:type="gramStart"/>
      <w:r>
        <w:rPr>
          <w:rFonts w:ascii="標楷體" w:eastAsia="標楷體" w:hAnsi="標楷體" w:hint="eastAsia"/>
          <w:sz w:val="28"/>
          <w:szCs w:val="28"/>
        </w:rPr>
        <w:t>辦理之培力</w:t>
      </w:r>
      <w:proofErr w:type="gramEnd"/>
      <w:r>
        <w:rPr>
          <w:rFonts w:ascii="標楷體" w:eastAsia="標楷體" w:hAnsi="標楷體" w:hint="eastAsia"/>
          <w:sz w:val="28"/>
          <w:szCs w:val="28"/>
        </w:rPr>
        <w:t>活動與課程規劃，包括內容、師資、培力方式等)</w:t>
      </w:r>
    </w:p>
    <w:p w:rsidR="00462337" w:rsidRDefault="000C3454" w:rsidP="00932472">
      <w:pPr>
        <w:pStyle w:val="a3"/>
        <w:numPr>
          <w:ilvl w:val="0"/>
          <w:numId w:val="2"/>
        </w:numPr>
        <w:ind w:leftChars="0" w:left="851" w:hanging="567"/>
        <w:rPr>
          <w:rFonts w:ascii="標楷體" w:eastAsia="標楷體" w:hAnsi="標楷體"/>
          <w:sz w:val="28"/>
          <w:szCs w:val="28"/>
        </w:rPr>
      </w:pPr>
      <w:r>
        <w:rPr>
          <w:rFonts w:ascii="標楷體" w:eastAsia="標楷體" w:hAnsi="標楷體" w:hint="eastAsia"/>
          <w:sz w:val="28"/>
          <w:szCs w:val="28"/>
        </w:rPr>
        <w:t>兒少觀點與建議：（請詳述如何使參與兒少提出對政府落實結論性意見行動計畫之觀點與建議</w:t>
      </w:r>
      <w:r w:rsidR="008C322B">
        <w:rPr>
          <w:rFonts w:ascii="標楷體" w:eastAsia="標楷體" w:hAnsi="標楷體" w:hint="eastAsia"/>
          <w:sz w:val="28"/>
          <w:szCs w:val="28"/>
        </w:rPr>
        <w:t>報告</w:t>
      </w:r>
      <w:bookmarkStart w:id="0" w:name="_GoBack"/>
      <w:bookmarkEnd w:id="0"/>
      <w:r>
        <w:rPr>
          <w:rFonts w:ascii="標楷體" w:eastAsia="標楷體" w:hAnsi="標楷體" w:hint="eastAsia"/>
          <w:sz w:val="28"/>
          <w:szCs w:val="28"/>
        </w:rPr>
        <w:t>）</w:t>
      </w:r>
    </w:p>
    <w:p w:rsidR="00CE130B" w:rsidRDefault="00CE130B" w:rsidP="002C630D">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經費預估</w:t>
      </w:r>
    </w:p>
    <w:p w:rsidR="00462337" w:rsidRPr="00CE130B" w:rsidRDefault="00CE130B" w:rsidP="002C630D">
      <w:pPr>
        <w:pStyle w:val="a3"/>
        <w:numPr>
          <w:ilvl w:val="0"/>
          <w:numId w:val="1"/>
        </w:numPr>
        <w:ind w:leftChars="0"/>
        <w:rPr>
          <w:rFonts w:ascii="標楷體" w:eastAsia="標楷體" w:hAnsi="標楷體"/>
          <w:sz w:val="28"/>
          <w:szCs w:val="28"/>
        </w:rPr>
      </w:pPr>
      <w:r>
        <w:rPr>
          <w:rFonts w:ascii="標楷體" w:eastAsia="標楷體" w:hAnsi="標楷體" w:hint="eastAsia"/>
          <w:sz w:val="28"/>
          <w:szCs w:val="28"/>
        </w:rPr>
        <w:t>預定執行期程</w:t>
      </w:r>
    </w:p>
    <w:sectPr w:rsidR="00462337" w:rsidRPr="00CE130B" w:rsidSect="009B6E3C">
      <w:head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50" w:rsidRDefault="00263D50" w:rsidP="00832C23">
      <w:r>
        <w:separator/>
      </w:r>
    </w:p>
  </w:endnote>
  <w:endnote w:type="continuationSeparator" w:id="0">
    <w:p w:rsidR="00263D50" w:rsidRDefault="00263D50" w:rsidP="0083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50" w:rsidRDefault="00263D50" w:rsidP="00832C23">
      <w:r>
        <w:separator/>
      </w:r>
    </w:p>
  </w:footnote>
  <w:footnote w:type="continuationSeparator" w:id="0">
    <w:p w:rsidR="00263D50" w:rsidRDefault="00263D50" w:rsidP="00832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394" w:rsidRPr="00EE2394" w:rsidRDefault="00EE2394">
    <w:pPr>
      <w:pStyle w:val="a4"/>
      <w:rPr>
        <w:rFonts w:ascii="標楷體" w:eastAsia="標楷體" w:hAnsi="標楷體"/>
        <w:sz w:val="24"/>
        <w:szCs w:val="24"/>
      </w:rPr>
    </w:pPr>
    <w:r w:rsidRPr="00EE2394">
      <w:rPr>
        <w:rFonts w:ascii="標楷體" w:eastAsia="標楷體" w:hAnsi="標楷體" w:hint="eastAsia"/>
        <w:sz w:val="24"/>
        <w:szCs w:val="24"/>
      </w:rPr>
      <w:t>附件二</w:t>
    </w:r>
  </w:p>
  <w:p w:rsidR="00EE2394" w:rsidRDefault="00EE23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90F7C"/>
    <w:multiLevelType w:val="hybridMultilevel"/>
    <w:tmpl w:val="B8624076"/>
    <w:lvl w:ilvl="0" w:tplc="A2D676DE">
      <w:start w:val="1"/>
      <w:numFmt w:val="taiwaneseCountingThousand"/>
      <w:suff w:val="nothing"/>
      <w:lvlText w:val="%1、"/>
      <w:lvlJc w:val="left"/>
      <w:pPr>
        <w:ind w:left="340" w:hanging="3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C0476B3"/>
    <w:multiLevelType w:val="hybridMultilevel"/>
    <w:tmpl w:val="A1C6DAE0"/>
    <w:lvl w:ilvl="0" w:tplc="273CB4E8">
      <w:start w:val="1"/>
      <w:numFmt w:val="taiwaneseCountingThousand"/>
      <w:suff w:val="nothing"/>
      <w:lvlText w:val="(%1)"/>
      <w:lvlJc w:val="left"/>
      <w:pPr>
        <w:ind w:left="668" w:hanging="384"/>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2" w15:restartNumberingAfterBreak="0">
    <w:nsid w:val="5E745BB7"/>
    <w:multiLevelType w:val="hybridMultilevel"/>
    <w:tmpl w:val="79702400"/>
    <w:lvl w:ilvl="0" w:tplc="10B43B8A">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337"/>
    <w:rsid w:val="0000089A"/>
    <w:rsid w:val="000A09E2"/>
    <w:rsid w:val="000A713D"/>
    <w:rsid w:val="000C3454"/>
    <w:rsid w:val="00176A3D"/>
    <w:rsid w:val="00263D50"/>
    <w:rsid w:val="002C630D"/>
    <w:rsid w:val="00395AAA"/>
    <w:rsid w:val="00462337"/>
    <w:rsid w:val="0052725C"/>
    <w:rsid w:val="00720DB9"/>
    <w:rsid w:val="00832C23"/>
    <w:rsid w:val="00836D6B"/>
    <w:rsid w:val="0086578B"/>
    <w:rsid w:val="008C322B"/>
    <w:rsid w:val="00932472"/>
    <w:rsid w:val="009B6E3C"/>
    <w:rsid w:val="00A44A52"/>
    <w:rsid w:val="00CE130B"/>
    <w:rsid w:val="00DA5575"/>
    <w:rsid w:val="00E651C9"/>
    <w:rsid w:val="00EE2394"/>
    <w:rsid w:val="00F93708"/>
    <w:rsid w:val="00FB4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D71F807-0ABA-494D-89C3-3AEB29E3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337"/>
    <w:pPr>
      <w:ind w:leftChars="200" w:left="480"/>
    </w:pPr>
  </w:style>
  <w:style w:type="paragraph" w:styleId="a4">
    <w:name w:val="header"/>
    <w:basedOn w:val="a"/>
    <w:link w:val="a5"/>
    <w:uiPriority w:val="99"/>
    <w:unhideWhenUsed/>
    <w:rsid w:val="00832C23"/>
    <w:pPr>
      <w:tabs>
        <w:tab w:val="center" w:pos="4153"/>
        <w:tab w:val="right" w:pos="8306"/>
      </w:tabs>
      <w:snapToGrid w:val="0"/>
    </w:pPr>
    <w:rPr>
      <w:sz w:val="20"/>
      <w:szCs w:val="20"/>
    </w:rPr>
  </w:style>
  <w:style w:type="character" w:customStyle="1" w:styleId="a5">
    <w:name w:val="頁首 字元"/>
    <w:basedOn w:val="a0"/>
    <w:link w:val="a4"/>
    <w:uiPriority w:val="99"/>
    <w:rsid w:val="00832C23"/>
    <w:rPr>
      <w:sz w:val="20"/>
      <w:szCs w:val="20"/>
    </w:rPr>
  </w:style>
  <w:style w:type="paragraph" w:styleId="a6">
    <w:name w:val="footer"/>
    <w:basedOn w:val="a"/>
    <w:link w:val="a7"/>
    <w:uiPriority w:val="99"/>
    <w:unhideWhenUsed/>
    <w:rsid w:val="00832C23"/>
    <w:pPr>
      <w:tabs>
        <w:tab w:val="center" w:pos="4153"/>
        <w:tab w:val="right" w:pos="8306"/>
      </w:tabs>
      <w:snapToGrid w:val="0"/>
    </w:pPr>
    <w:rPr>
      <w:sz w:val="20"/>
      <w:szCs w:val="20"/>
    </w:rPr>
  </w:style>
  <w:style w:type="character" w:customStyle="1" w:styleId="a7">
    <w:name w:val="頁尾 字元"/>
    <w:basedOn w:val="a0"/>
    <w:link w:val="a6"/>
    <w:uiPriority w:val="99"/>
    <w:rsid w:val="00832C23"/>
    <w:rPr>
      <w:sz w:val="20"/>
      <w:szCs w:val="20"/>
    </w:rPr>
  </w:style>
  <w:style w:type="paragraph" w:styleId="a8">
    <w:name w:val="Balloon Text"/>
    <w:basedOn w:val="a"/>
    <w:link w:val="a9"/>
    <w:uiPriority w:val="99"/>
    <w:semiHidden/>
    <w:unhideWhenUsed/>
    <w:rsid w:val="00720DB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20D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Words>
  <Characters>179</Characters>
  <Application>Microsoft Office Word</Application>
  <DocSecurity>0</DocSecurity>
  <Lines>1</Lines>
  <Paragraphs>1</Paragraphs>
  <ScaleCrop>false</ScaleCrop>
  <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黃立青</dc:creator>
  <cp:keywords/>
  <dc:description/>
  <cp:lastModifiedBy>黃立青</cp:lastModifiedBy>
  <cp:revision>17</cp:revision>
  <cp:lastPrinted>2019-01-16T06:06:00Z</cp:lastPrinted>
  <dcterms:created xsi:type="dcterms:W3CDTF">2016-12-01T10:00:00Z</dcterms:created>
  <dcterms:modified xsi:type="dcterms:W3CDTF">2019-01-22T02:34:00Z</dcterms:modified>
</cp:coreProperties>
</file>